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160C" w:rsidRDefault="009B160C" w:rsidP="009B160C">
      <w:pPr>
        <w:spacing w:before="120"/>
        <w:ind w:firstLine="720"/>
        <w:jc w:val="center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CÁC ĐỊA CHỈ DẠY HỌC TRỰC TUYẾN</w:t>
      </w:r>
    </w:p>
    <w:p w:rsidR="009B160C" w:rsidRDefault="009B160C" w:rsidP="009B160C">
      <w:pPr>
        <w:spacing w:before="12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Dạy học trực tuyến: </w:t>
      </w:r>
      <w:r w:rsidRPr="00064F0A">
        <w:rPr>
          <w:sz w:val="26"/>
          <w:szCs w:val="26"/>
          <w:lang w:val="nl-NL"/>
        </w:rPr>
        <w:t>Hướng dẫn học trên truyền hình tại kênh VTV7 hoặc vào các địa chỉ sau để xem lịch phát sóng từng môn, lớp</w:t>
      </w:r>
      <w:r>
        <w:rPr>
          <w:sz w:val="26"/>
          <w:szCs w:val="26"/>
          <w:lang w:val="nl-NL"/>
        </w:rPr>
        <w:t>;</w:t>
      </w:r>
    </w:p>
    <w:p w:rsidR="009B160C" w:rsidRPr="002F6CDF" w:rsidRDefault="009B160C" w:rsidP="009B160C">
      <w:pPr>
        <w:pStyle w:val="oancuaDanhsach"/>
        <w:spacing w:before="120"/>
        <w:ind w:left="709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+ </w:t>
      </w:r>
      <w:hyperlink r:id="rId4" w:history="1">
        <w:r w:rsidRPr="00242BE0">
          <w:rPr>
            <w:rStyle w:val="Siuktni"/>
            <w:sz w:val="26"/>
            <w:szCs w:val="26"/>
            <w:lang w:val="nl-NL"/>
          </w:rPr>
          <w:t>https://www.tinmoi.vn/thong-tin-moi-nhat-lich-day-hoc-tren-truyen-hinh-cho-hs-63-tinh-thanh-011543243.html</w:t>
        </w:r>
      </w:hyperlink>
      <w:r w:rsidRPr="002F6CDF">
        <w:rPr>
          <w:sz w:val="26"/>
          <w:szCs w:val="26"/>
          <w:lang w:val="nl-NL"/>
        </w:rPr>
        <w:t xml:space="preserve">; </w:t>
      </w:r>
    </w:p>
    <w:p w:rsidR="009B160C" w:rsidRPr="00064F0A" w:rsidRDefault="009B160C" w:rsidP="009B160C">
      <w:pPr>
        <w:spacing w:before="120"/>
        <w:ind w:firstLine="709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+ </w:t>
      </w:r>
      <w:hyperlink r:id="rId5" w:history="1">
        <w:r w:rsidRPr="00242BE0">
          <w:rPr>
            <w:rStyle w:val="Siuktni"/>
            <w:sz w:val="26"/>
            <w:szCs w:val="26"/>
            <w:lang w:val="nl-NL"/>
          </w:rPr>
          <w:t>https://kenh14.vn/lich-phat-song-chi-tiet-chuong-trinh-hoc-online-danh-cho-hoc-sinh-tat-ca-cac-cap-tai-ha-noi-20200318133203767.chn</w:t>
        </w:r>
      </w:hyperlink>
      <w:r w:rsidRPr="00064F0A">
        <w:rPr>
          <w:sz w:val="26"/>
          <w:szCs w:val="26"/>
          <w:lang w:val="nl-NL"/>
        </w:rPr>
        <w:t xml:space="preserve">; </w:t>
      </w:r>
    </w:p>
    <w:p w:rsidR="009B160C" w:rsidRDefault="009B160C" w:rsidP="009B160C">
      <w:pPr>
        <w:pStyle w:val="oancuaDanhsach"/>
        <w:spacing w:before="120"/>
        <w:ind w:left="709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+ </w:t>
      </w:r>
      <w:hyperlink r:id="rId6" w:history="1">
        <w:r w:rsidRPr="00242BE0">
          <w:rPr>
            <w:rStyle w:val="Siuktni"/>
            <w:sz w:val="26"/>
            <w:szCs w:val="26"/>
            <w:lang w:val="nl-NL"/>
          </w:rPr>
          <w:t>https://laodong.vn/giao-duc/lich-day-hoc-tren-truyen-hinh-cua-hoc-sinh-tren-ca-nuoc-796173.ldo</w:t>
        </w:r>
      </w:hyperlink>
      <w:r w:rsidRPr="002F6CDF">
        <w:rPr>
          <w:sz w:val="26"/>
          <w:szCs w:val="26"/>
          <w:lang w:val="nl-NL"/>
        </w:rPr>
        <w:t xml:space="preserve"> .</w:t>
      </w:r>
    </w:p>
    <w:p w:rsidR="00E9376D" w:rsidRDefault="009B160C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P. HIỆU TRƯỞNG </w:t>
      </w:r>
    </w:p>
    <w:p w:rsidR="009B160C" w:rsidRPr="009B160C" w:rsidRDefault="009B160C" w:rsidP="009B160C">
      <w:pPr>
        <w:ind w:left="3600" w:firstLine="720"/>
        <w:rPr>
          <w:lang w:val="nl-NL"/>
        </w:rPr>
      </w:pPr>
      <w:bookmarkStart w:id="0" w:name="_GoBack"/>
      <w:bookmarkEnd w:id="0"/>
      <w:r>
        <w:rPr>
          <w:lang w:val="nl-NL"/>
        </w:rPr>
        <w:t>Tạ Công Lâm Quốc Bảo</w:t>
      </w:r>
    </w:p>
    <w:sectPr w:rsidR="009B160C" w:rsidRPr="009B16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0C"/>
    <w:rsid w:val="009B160C"/>
    <w:rsid w:val="00E9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93D644"/>
  <w15:chartTrackingRefBased/>
  <w15:docId w15:val="{07CAB122-4AD4-4A6E-86A5-253BEF9C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9B1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Siuktni">
    <w:name w:val="Hyperlink"/>
    <w:basedOn w:val="Phngmcinhcuaoanvn"/>
    <w:uiPriority w:val="99"/>
    <w:unhideWhenUsed/>
    <w:rsid w:val="009B160C"/>
    <w:rPr>
      <w:color w:val="0563C1" w:themeColor="hyperlink"/>
      <w:u w:val="single"/>
    </w:rPr>
  </w:style>
  <w:style w:type="paragraph" w:styleId="oancuaDanhsach">
    <w:name w:val="List Paragraph"/>
    <w:basedOn w:val="Binhthng"/>
    <w:uiPriority w:val="34"/>
    <w:qFormat/>
    <w:rsid w:val="009B1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odong.vn/giao-duc/lich-day-hoc-tren-truyen-hinh-cua-hoc-sinh-tren-ca-nuoc-796173.ldo" TargetMode="External"/><Relationship Id="rId5" Type="http://schemas.openxmlformats.org/officeDocument/2006/relationships/hyperlink" Target="https://kenh14.vn/lich-phat-song-chi-tiet-chuong-trinh-hoc-online-danh-cho-hoc-sinh-tat-ca-cac-cap-tai-ha-noi-20200318133203767.chn" TargetMode="External"/><Relationship Id="rId4" Type="http://schemas.openxmlformats.org/officeDocument/2006/relationships/hyperlink" Target="https://www.tinmoi.vn/thong-tin-moi-nhat-lich-day-hoc-tren-truyen-hinh-cho-hs-63-tinh-thanh-011543243.html" TargetMode="Externa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 Lam</dc:creator>
  <cp:keywords/>
  <dc:description/>
  <cp:lastModifiedBy>Bao Lam</cp:lastModifiedBy>
  <cp:revision>1</cp:revision>
  <dcterms:created xsi:type="dcterms:W3CDTF">2020-04-07T14:37:00Z</dcterms:created>
  <dcterms:modified xsi:type="dcterms:W3CDTF">2020-04-07T14:39:00Z</dcterms:modified>
</cp:coreProperties>
</file>